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3AC2DFA5" w:rsidR="00260719" w:rsidRPr="005767E6" w:rsidRDefault="004A7B1F" w:rsidP="009E7720">
      <w:pPr>
        <w:jc w:val="center"/>
        <w:rPr>
          <w:u w:val="single"/>
        </w:rPr>
      </w:pPr>
      <w:r>
        <w:rPr>
          <w:u w:val="single"/>
        </w:rPr>
        <w:t>Коробки коммутационные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40C73664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Коробки коммутационные</w:t>
      </w:r>
      <w:r w:rsidRPr="005767E6">
        <w:rPr>
          <w:u w:val="single"/>
        </w:rPr>
        <w:t>.</w:t>
      </w:r>
    </w:p>
    <w:p w14:paraId="42211B30" w14:textId="3C27AC66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A34CC5">
        <w:rPr>
          <w:u w:val="single"/>
        </w:rPr>
        <w:t>одной</w:t>
      </w:r>
      <w:r w:rsidR="004A7B1F">
        <w:rPr>
          <w:u w:val="single"/>
        </w:rPr>
        <w:t xml:space="preserve"> штук</w:t>
      </w:r>
      <w:r w:rsidR="00A34CC5">
        <w:rPr>
          <w:u w:val="single"/>
        </w:rPr>
        <w:t>и</w:t>
      </w:r>
      <w:r w:rsidR="002D5E64" w:rsidRPr="005767E6">
        <w:rPr>
          <w:u w:val="single"/>
        </w:rPr>
        <w:t xml:space="preserve">, </w:t>
      </w:r>
      <w:r w:rsidR="002D1162">
        <w:rPr>
          <w:u w:val="single"/>
        </w:rPr>
        <w:t>Губкинское</w:t>
      </w:r>
      <w:r w:rsidR="004A7B1F">
        <w:rPr>
          <w:u w:val="single"/>
        </w:rPr>
        <w:t xml:space="preserve"> месторождение</w:t>
      </w:r>
      <w:r w:rsidR="002D1162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5E0B83BC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1</w:t>
      </w:r>
      <w:r w:rsidRPr="00D551D1">
        <w:rPr>
          <w:bCs/>
          <w:u w:val="single"/>
          <w:lang w:val="en-US"/>
        </w:rPr>
        <w:t>ExeIIBT</w:t>
      </w:r>
      <w:r w:rsidRPr="00D551D1">
        <w:rPr>
          <w:bCs/>
          <w:u w:val="single"/>
        </w:rPr>
        <w:t>5</w:t>
      </w:r>
      <w:r w:rsidRPr="00D551D1">
        <w:rPr>
          <w:bCs/>
          <w:u w:val="single"/>
          <w:lang w:val="en-US"/>
        </w:rPr>
        <w:t>Gb</w:t>
      </w:r>
      <w:r w:rsidR="00582DB3">
        <w:rPr>
          <w:bCs/>
          <w:u w:val="single"/>
        </w:rPr>
        <w:t>.</w:t>
      </w:r>
    </w:p>
    <w:p w14:paraId="7F5D8292" w14:textId="7AC99BB6" w:rsidR="00CA3FD4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Материал корпуса</w:t>
      </w:r>
      <w:r w:rsidR="00CA3FD4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алюминиевый сплав</w:t>
      </w:r>
      <w:r w:rsidR="00582DB3">
        <w:rPr>
          <w:bCs/>
          <w:u w:val="single"/>
        </w:rPr>
        <w:t>.</w:t>
      </w:r>
    </w:p>
    <w:p w14:paraId="77DB25CB" w14:textId="23677BD9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Степень защиты оболочки: </w:t>
      </w:r>
      <w:r w:rsidRPr="00D551D1">
        <w:rPr>
          <w:bCs/>
          <w:u w:val="single"/>
        </w:rPr>
        <w:t>IP67 по ГОСТ 14254-2015</w:t>
      </w:r>
      <w:r w:rsidR="00582DB3">
        <w:rPr>
          <w:bCs/>
          <w:u w:val="single"/>
        </w:rPr>
        <w:t>.</w:t>
      </w:r>
      <w:r w:rsidRPr="00D551D1">
        <w:rPr>
          <w:bCs/>
        </w:rPr>
        <w:t xml:space="preserve"> </w:t>
      </w:r>
    </w:p>
    <w:p w14:paraId="6000B801" w14:textId="428F1CE8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Температура окружающей среды в условиях эксплуатации: </w:t>
      </w:r>
      <w:r w:rsidR="00B80B06" w:rsidRPr="00D551D1">
        <w:rPr>
          <w:bCs/>
          <w:u w:val="single"/>
        </w:rPr>
        <w:t>от -60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 до +80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C.</w:t>
      </w:r>
    </w:p>
    <w:p w14:paraId="5B84714D" w14:textId="1F20A30D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Климатическое </w:t>
      </w:r>
      <w:r w:rsidR="00BA63EF" w:rsidRPr="00D551D1">
        <w:rPr>
          <w:bCs/>
        </w:rPr>
        <w:t>исполнение: УХЛ</w:t>
      </w:r>
      <w:r w:rsidRPr="00D551D1">
        <w:rPr>
          <w:bCs/>
          <w:u w:val="single"/>
        </w:rPr>
        <w:t>.</w:t>
      </w:r>
    </w:p>
    <w:p w14:paraId="2B72E534" w14:textId="15D6CD3A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Коммутируемый ток: </w:t>
      </w:r>
      <w:r w:rsidRPr="00D551D1">
        <w:rPr>
          <w:bCs/>
          <w:u w:val="single"/>
        </w:rPr>
        <w:t>постоянный ток не более 200</w:t>
      </w:r>
      <w:r w:rsidR="00582DB3">
        <w:rPr>
          <w:bCs/>
          <w:u w:val="single"/>
        </w:rPr>
        <w:t xml:space="preserve"> ампер.</w:t>
      </w:r>
    </w:p>
    <w:p w14:paraId="6FF06522" w14:textId="0FDDCB26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  <w:u w:val="single"/>
        </w:rPr>
      </w:pPr>
      <w:r w:rsidRPr="00D551D1">
        <w:rPr>
          <w:bCs/>
        </w:rPr>
        <w:t>Коммутируемое напряжение</w:t>
      </w:r>
      <w:r w:rsidR="00582DB3">
        <w:rPr>
          <w:bCs/>
        </w:rPr>
        <w:t>:</w:t>
      </w:r>
      <w:r w:rsidRPr="00D551D1">
        <w:rPr>
          <w:bCs/>
          <w:u w:val="single"/>
        </w:rPr>
        <w:t> постоянный ток не более 1000</w:t>
      </w:r>
      <w:r w:rsidR="00582DB3">
        <w:rPr>
          <w:bCs/>
          <w:u w:val="single"/>
        </w:rPr>
        <w:t xml:space="preserve"> вольт.</w:t>
      </w:r>
    </w:p>
    <w:p w14:paraId="51E6B392" w14:textId="53B86C92" w:rsidR="00B80B06" w:rsidRPr="00D551D1" w:rsidRDefault="00B80B06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Габаритные размеры без кабельных вводов: </w:t>
      </w:r>
      <w:r w:rsidR="00582DB3" w:rsidRPr="00582DB3">
        <w:rPr>
          <w:bCs/>
          <w:u w:val="single"/>
        </w:rPr>
        <w:t>111х211х82</w:t>
      </w:r>
      <w:r w:rsidRPr="00D551D1">
        <w:rPr>
          <w:bCs/>
          <w:u w:val="single"/>
        </w:rPr>
        <w:t xml:space="preserve"> мм</w:t>
      </w:r>
      <w:r w:rsidR="00582DB3">
        <w:rPr>
          <w:bCs/>
          <w:u w:val="single"/>
        </w:rPr>
        <w:t>.</w:t>
      </w:r>
    </w:p>
    <w:p w14:paraId="6BA94152" w14:textId="3FAD77F4" w:rsidR="004B2FC8" w:rsidRPr="00D551D1" w:rsidRDefault="004B2FC8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Кабельные ввода: </w:t>
      </w:r>
    </w:p>
    <w:p w14:paraId="7922F549" w14:textId="13CF472A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  <w:u w:val="single"/>
        </w:rPr>
      </w:pPr>
      <w:r w:rsidRPr="00D551D1">
        <w:rPr>
          <w:bCs/>
          <w:u w:val="single"/>
        </w:rPr>
        <w:t>Взрывозащищенного исполнения;</w:t>
      </w:r>
    </w:p>
    <w:p w14:paraId="51969B56" w14:textId="3FE20987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 xml:space="preserve">кабельного ввода: </w:t>
      </w:r>
      <w:r w:rsidR="003709B7" w:rsidRPr="00D551D1">
        <w:rPr>
          <w:bCs/>
          <w:u w:val="single"/>
        </w:rPr>
        <w:t>12Х18Н10Т</w:t>
      </w:r>
      <w:r w:rsidR="0022753C">
        <w:rPr>
          <w:bCs/>
          <w:u w:val="single"/>
        </w:rPr>
        <w:t>,</w:t>
      </w:r>
      <w:r w:rsidR="003709B7" w:rsidRPr="00D551D1">
        <w:rPr>
          <w:bCs/>
          <w:u w:val="single"/>
        </w:rPr>
        <w:t xml:space="preserve"> ГОСТ 5632-72</w:t>
      </w:r>
    </w:p>
    <w:p w14:paraId="07C818A0" w14:textId="0EABF33A" w:rsidR="003709B7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582DB3" w:rsidRPr="00582DB3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="006348AF">
        <w:rPr>
          <w:bCs/>
        </w:rPr>
        <w:t>11,3</w:t>
      </w:r>
      <w:r w:rsidRPr="00D551D1">
        <w:rPr>
          <w:bCs/>
          <w:u w:val="single"/>
        </w:rPr>
        <w:t>-1</w:t>
      </w:r>
      <w:r w:rsidR="00A34CC5">
        <w:rPr>
          <w:bCs/>
          <w:u w:val="single"/>
        </w:rPr>
        <w:t>9</w:t>
      </w:r>
      <w:r w:rsidR="006348AF">
        <w:rPr>
          <w:bCs/>
          <w:u w:val="single"/>
        </w:rPr>
        <w:t>,9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  <w:r w:rsidR="006348AF">
        <w:rPr>
          <w:bCs/>
        </w:rPr>
        <w:t xml:space="preserve"> – 1 шт.</w:t>
      </w:r>
    </w:p>
    <w:p w14:paraId="429E2C62" w14:textId="58C8CB31" w:rsidR="006348AF" w:rsidRPr="006348AF" w:rsidRDefault="006348AF" w:rsidP="006348AF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582DB3" w:rsidRPr="00582DB3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Pr="00D551D1">
        <w:rPr>
          <w:bCs/>
          <w:u w:val="single"/>
        </w:rPr>
        <w:t>6,</w:t>
      </w:r>
      <w:r>
        <w:rPr>
          <w:bCs/>
          <w:u w:val="single"/>
        </w:rPr>
        <w:t>5</w:t>
      </w:r>
      <w:r w:rsidRPr="00D551D1">
        <w:rPr>
          <w:bCs/>
          <w:u w:val="single"/>
        </w:rPr>
        <w:t>-1</w:t>
      </w:r>
      <w:r>
        <w:rPr>
          <w:bCs/>
          <w:u w:val="single"/>
        </w:rPr>
        <w:t>3,9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  <w:r>
        <w:rPr>
          <w:bCs/>
        </w:rPr>
        <w:t xml:space="preserve"> – 5 шт.</w:t>
      </w:r>
    </w:p>
    <w:p w14:paraId="4398F12C" w14:textId="76EA374D" w:rsidR="003709B7" w:rsidRPr="006348AF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Размер металлорукова, условного проходного: </w:t>
      </w:r>
      <w:r w:rsidR="00A34CC5">
        <w:rPr>
          <w:bCs/>
          <w:u w:val="single"/>
        </w:rPr>
        <w:t>2</w:t>
      </w:r>
      <w:r w:rsidR="006348AF">
        <w:rPr>
          <w:bCs/>
          <w:u w:val="single"/>
        </w:rPr>
        <w:t>5</w:t>
      </w:r>
      <w:r w:rsidR="002D1162">
        <w:rPr>
          <w:bCs/>
          <w:u w:val="single"/>
        </w:rPr>
        <w:t xml:space="preserve"> </w:t>
      </w:r>
      <w:r w:rsidRPr="00D551D1">
        <w:rPr>
          <w:bCs/>
          <w:u w:val="single"/>
        </w:rPr>
        <w:t>мм.</w:t>
      </w:r>
      <w:r w:rsidR="006348AF">
        <w:rPr>
          <w:bCs/>
          <w:u w:val="single"/>
        </w:rPr>
        <w:t xml:space="preserve"> – 1 шт.</w:t>
      </w:r>
    </w:p>
    <w:p w14:paraId="0DBC0745" w14:textId="00CD9D04" w:rsidR="006348AF" w:rsidRPr="00D551D1" w:rsidRDefault="006348AF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Размер металлорукова, условного проходного: </w:t>
      </w:r>
      <w:r>
        <w:rPr>
          <w:bCs/>
          <w:u w:val="single"/>
        </w:rPr>
        <w:t xml:space="preserve">20 </w:t>
      </w:r>
      <w:r w:rsidRPr="00D551D1">
        <w:rPr>
          <w:bCs/>
          <w:u w:val="single"/>
        </w:rPr>
        <w:t>мм.</w:t>
      </w:r>
      <w:r>
        <w:rPr>
          <w:bCs/>
          <w:u w:val="single"/>
        </w:rPr>
        <w:t xml:space="preserve"> – </w:t>
      </w:r>
      <w:r w:rsidR="00AF6B9D">
        <w:rPr>
          <w:bCs/>
          <w:u w:val="single"/>
        </w:rPr>
        <w:t>5</w:t>
      </w:r>
      <w:r>
        <w:rPr>
          <w:bCs/>
          <w:u w:val="single"/>
        </w:rPr>
        <w:t xml:space="preserve"> шт.</w:t>
      </w:r>
    </w:p>
    <w:p w14:paraId="1DBD0BB9" w14:textId="652A10F4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Pr="00D551D1">
        <w:rPr>
          <w:bCs/>
          <w:u w:val="single"/>
        </w:rPr>
        <w:t>М20х1,5</w:t>
      </w:r>
      <w:r w:rsidR="00582DB3">
        <w:rPr>
          <w:bCs/>
          <w:u w:val="single"/>
        </w:rPr>
        <w:t>.</w:t>
      </w:r>
    </w:p>
    <w:p w14:paraId="71B695EB" w14:textId="15BFC8D7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Кабельный ввод для прокладки </w:t>
      </w:r>
      <w:r w:rsidRPr="00D551D1">
        <w:rPr>
          <w:bCs/>
          <w:u w:val="single"/>
        </w:rPr>
        <w:t>в металлорукаве</w:t>
      </w:r>
    </w:p>
    <w:p w14:paraId="06D7B536" w14:textId="11DA6DDD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</w:t>
      </w:r>
      <w:r w:rsidR="00BA63EF">
        <w:rPr>
          <w:bCs/>
        </w:rPr>
        <w:t xml:space="preserve">и количество </w:t>
      </w:r>
      <w:r w:rsidR="00ED7D6B">
        <w:rPr>
          <w:bCs/>
        </w:rPr>
        <w:t>кабельных вводов: Приложение №</w:t>
      </w:r>
      <w:r w:rsidR="006348AF">
        <w:rPr>
          <w:bCs/>
        </w:rPr>
        <w:t>5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0B434FED" w14:textId="77777777" w:rsidR="00425B23" w:rsidRPr="005767E6" w:rsidRDefault="00425B23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29EFFE5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2D1162">
        <w:rPr>
          <w:u w:val="single"/>
        </w:rPr>
        <w:t>Монтажных работ Губкинского месторождения</w:t>
      </w:r>
      <w:r w:rsidR="00D551D1">
        <w:rPr>
          <w:u w:val="single"/>
        </w:rPr>
        <w:t>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065E328F" w:rsidR="009E7720" w:rsidRPr="005767E6" w:rsidRDefault="004A77F0" w:rsidP="009E7720">
      <w:r>
        <w:lastRenderedPageBreak/>
        <w:t xml:space="preserve">Мастер КИПиА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3E7887FA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ED185D" w:rsidRPr="00ED31F7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DBA3F" w14:textId="77777777" w:rsidR="00FB6273" w:rsidRDefault="00FB6273" w:rsidP="00450798">
      <w:r>
        <w:separator/>
      </w:r>
    </w:p>
  </w:endnote>
  <w:endnote w:type="continuationSeparator" w:id="0">
    <w:p w14:paraId="6C6CBE67" w14:textId="77777777" w:rsidR="00FB6273" w:rsidRDefault="00FB6273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753419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753419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05B5" w14:textId="77777777" w:rsidR="00FB6273" w:rsidRDefault="00FB6273" w:rsidP="00450798">
      <w:r>
        <w:separator/>
      </w:r>
    </w:p>
  </w:footnote>
  <w:footnote w:type="continuationSeparator" w:id="0">
    <w:p w14:paraId="7976B354" w14:textId="77777777" w:rsidR="00FB6273" w:rsidRDefault="00FB6273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7014771">
    <w:abstractNumId w:val="0"/>
  </w:num>
  <w:num w:numId="2" w16cid:durableId="1140535867">
    <w:abstractNumId w:val="0"/>
  </w:num>
  <w:num w:numId="3" w16cid:durableId="2044018727">
    <w:abstractNumId w:val="0"/>
  </w:num>
  <w:num w:numId="4" w16cid:durableId="2134514060">
    <w:abstractNumId w:val="0"/>
  </w:num>
  <w:num w:numId="5" w16cid:durableId="1187716786">
    <w:abstractNumId w:val="0"/>
  </w:num>
  <w:num w:numId="6" w16cid:durableId="378091919">
    <w:abstractNumId w:val="0"/>
  </w:num>
  <w:num w:numId="7" w16cid:durableId="1580366913">
    <w:abstractNumId w:val="0"/>
  </w:num>
  <w:num w:numId="8" w16cid:durableId="1971007431">
    <w:abstractNumId w:val="0"/>
  </w:num>
  <w:num w:numId="9" w16cid:durableId="784542426">
    <w:abstractNumId w:val="0"/>
  </w:num>
  <w:num w:numId="10" w16cid:durableId="2096049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109B1"/>
    <w:rsid w:val="00010B50"/>
    <w:rsid w:val="000156E7"/>
    <w:rsid w:val="00027A42"/>
    <w:rsid w:val="000545DA"/>
    <w:rsid w:val="00085369"/>
    <w:rsid w:val="000A6E87"/>
    <w:rsid w:val="000A70BB"/>
    <w:rsid w:val="000A7198"/>
    <w:rsid w:val="000B318E"/>
    <w:rsid w:val="000C5EC2"/>
    <w:rsid w:val="000C626E"/>
    <w:rsid w:val="000E2096"/>
    <w:rsid w:val="000F5799"/>
    <w:rsid w:val="00110142"/>
    <w:rsid w:val="001203B2"/>
    <w:rsid w:val="001331E5"/>
    <w:rsid w:val="00140A84"/>
    <w:rsid w:val="0014645F"/>
    <w:rsid w:val="00146A87"/>
    <w:rsid w:val="001475EC"/>
    <w:rsid w:val="0015188B"/>
    <w:rsid w:val="001D0ED6"/>
    <w:rsid w:val="001D2A7C"/>
    <w:rsid w:val="001F7F50"/>
    <w:rsid w:val="00213EA0"/>
    <w:rsid w:val="0022687D"/>
    <w:rsid w:val="0022753C"/>
    <w:rsid w:val="00237081"/>
    <w:rsid w:val="002376AE"/>
    <w:rsid w:val="00242C45"/>
    <w:rsid w:val="0025330F"/>
    <w:rsid w:val="00260719"/>
    <w:rsid w:val="00266BC6"/>
    <w:rsid w:val="00277D33"/>
    <w:rsid w:val="00280516"/>
    <w:rsid w:val="0028386E"/>
    <w:rsid w:val="002B1D74"/>
    <w:rsid w:val="002C356D"/>
    <w:rsid w:val="002C5CED"/>
    <w:rsid w:val="002D1162"/>
    <w:rsid w:val="002D5E64"/>
    <w:rsid w:val="002E0F5F"/>
    <w:rsid w:val="002F4736"/>
    <w:rsid w:val="00300E4F"/>
    <w:rsid w:val="00301CF8"/>
    <w:rsid w:val="00332D90"/>
    <w:rsid w:val="0033434D"/>
    <w:rsid w:val="00355D2F"/>
    <w:rsid w:val="00360855"/>
    <w:rsid w:val="003665B7"/>
    <w:rsid w:val="003709B7"/>
    <w:rsid w:val="003A1029"/>
    <w:rsid w:val="003A5A35"/>
    <w:rsid w:val="003A6DED"/>
    <w:rsid w:val="003A7F8A"/>
    <w:rsid w:val="003C206C"/>
    <w:rsid w:val="003E4EF4"/>
    <w:rsid w:val="003F4509"/>
    <w:rsid w:val="00402336"/>
    <w:rsid w:val="0040695D"/>
    <w:rsid w:val="00415D91"/>
    <w:rsid w:val="00425B23"/>
    <w:rsid w:val="00437F13"/>
    <w:rsid w:val="00447C6A"/>
    <w:rsid w:val="00450798"/>
    <w:rsid w:val="00476A6B"/>
    <w:rsid w:val="00492818"/>
    <w:rsid w:val="004A0886"/>
    <w:rsid w:val="004A2522"/>
    <w:rsid w:val="004A35CD"/>
    <w:rsid w:val="004A77F0"/>
    <w:rsid w:val="004A78AE"/>
    <w:rsid w:val="004A7B1F"/>
    <w:rsid w:val="004B2FC8"/>
    <w:rsid w:val="004B3EB5"/>
    <w:rsid w:val="004C6F83"/>
    <w:rsid w:val="004D6D79"/>
    <w:rsid w:val="004E5986"/>
    <w:rsid w:val="004F29C4"/>
    <w:rsid w:val="00500A4E"/>
    <w:rsid w:val="005208C6"/>
    <w:rsid w:val="00536858"/>
    <w:rsid w:val="00541D07"/>
    <w:rsid w:val="00544D37"/>
    <w:rsid w:val="00576207"/>
    <w:rsid w:val="005767E6"/>
    <w:rsid w:val="00576CBF"/>
    <w:rsid w:val="00582DB3"/>
    <w:rsid w:val="005A3E81"/>
    <w:rsid w:val="005B5C16"/>
    <w:rsid w:val="005C43E7"/>
    <w:rsid w:val="005C5E53"/>
    <w:rsid w:val="005E000A"/>
    <w:rsid w:val="005F76DE"/>
    <w:rsid w:val="00601711"/>
    <w:rsid w:val="006031CC"/>
    <w:rsid w:val="00605467"/>
    <w:rsid w:val="00607D13"/>
    <w:rsid w:val="006348AF"/>
    <w:rsid w:val="00635F13"/>
    <w:rsid w:val="006B18CC"/>
    <w:rsid w:val="006B5490"/>
    <w:rsid w:val="006D0EF0"/>
    <w:rsid w:val="006D1C1A"/>
    <w:rsid w:val="00704F75"/>
    <w:rsid w:val="007062C3"/>
    <w:rsid w:val="00714897"/>
    <w:rsid w:val="00721AD6"/>
    <w:rsid w:val="007241A6"/>
    <w:rsid w:val="00732110"/>
    <w:rsid w:val="0073281A"/>
    <w:rsid w:val="007404C9"/>
    <w:rsid w:val="007456A5"/>
    <w:rsid w:val="00753419"/>
    <w:rsid w:val="00754A0B"/>
    <w:rsid w:val="00777B91"/>
    <w:rsid w:val="00787217"/>
    <w:rsid w:val="007974A3"/>
    <w:rsid w:val="007A6875"/>
    <w:rsid w:val="007E3F8C"/>
    <w:rsid w:val="007F39FA"/>
    <w:rsid w:val="008023DB"/>
    <w:rsid w:val="008104CB"/>
    <w:rsid w:val="00814FDE"/>
    <w:rsid w:val="00830D7B"/>
    <w:rsid w:val="0083329F"/>
    <w:rsid w:val="0083688C"/>
    <w:rsid w:val="00857FE3"/>
    <w:rsid w:val="008663E1"/>
    <w:rsid w:val="00876805"/>
    <w:rsid w:val="00884B05"/>
    <w:rsid w:val="0089412B"/>
    <w:rsid w:val="00895989"/>
    <w:rsid w:val="00896E02"/>
    <w:rsid w:val="008A1752"/>
    <w:rsid w:val="008B7DC3"/>
    <w:rsid w:val="009053B4"/>
    <w:rsid w:val="009201A6"/>
    <w:rsid w:val="00930EA9"/>
    <w:rsid w:val="009322DB"/>
    <w:rsid w:val="00952F75"/>
    <w:rsid w:val="00964080"/>
    <w:rsid w:val="00976759"/>
    <w:rsid w:val="00984C4F"/>
    <w:rsid w:val="009A35DA"/>
    <w:rsid w:val="009B7249"/>
    <w:rsid w:val="009D4BC7"/>
    <w:rsid w:val="009E7720"/>
    <w:rsid w:val="00A03E5F"/>
    <w:rsid w:val="00A242D0"/>
    <w:rsid w:val="00A3026E"/>
    <w:rsid w:val="00A34CC5"/>
    <w:rsid w:val="00A60E63"/>
    <w:rsid w:val="00A80328"/>
    <w:rsid w:val="00A86E22"/>
    <w:rsid w:val="00A92EAE"/>
    <w:rsid w:val="00AA686E"/>
    <w:rsid w:val="00AB0480"/>
    <w:rsid w:val="00AB38D8"/>
    <w:rsid w:val="00AC34A1"/>
    <w:rsid w:val="00AC5038"/>
    <w:rsid w:val="00AE4353"/>
    <w:rsid w:val="00AF6B9D"/>
    <w:rsid w:val="00B06BD5"/>
    <w:rsid w:val="00B20BA4"/>
    <w:rsid w:val="00B27577"/>
    <w:rsid w:val="00B276C1"/>
    <w:rsid w:val="00B30C4C"/>
    <w:rsid w:val="00B30C90"/>
    <w:rsid w:val="00B42E69"/>
    <w:rsid w:val="00B46DFA"/>
    <w:rsid w:val="00B80B06"/>
    <w:rsid w:val="00B86EF2"/>
    <w:rsid w:val="00BA2DB0"/>
    <w:rsid w:val="00BA63A3"/>
    <w:rsid w:val="00BA63EF"/>
    <w:rsid w:val="00BD2863"/>
    <w:rsid w:val="00BE35A3"/>
    <w:rsid w:val="00BE5921"/>
    <w:rsid w:val="00BF2B3C"/>
    <w:rsid w:val="00C01BF5"/>
    <w:rsid w:val="00C12C52"/>
    <w:rsid w:val="00C24B90"/>
    <w:rsid w:val="00C24EDD"/>
    <w:rsid w:val="00C42397"/>
    <w:rsid w:val="00C579EF"/>
    <w:rsid w:val="00C721C6"/>
    <w:rsid w:val="00C723CA"/>
    <w:rsid w:val="00C82D59"/>
    <w:rsid w:val="00C85178"/>
    <w:rsid w:val="00CA08B6"/>
    <w:rsid w:val="00CA3FD4"/>
    <w:rsid w:val="00CB02DD"/>
    <w:rsid w:val="00CC7599"/>
    <w:rsid w:val="00CD7786"/>
    <w:rsid w:val="00CF6371"/>
    <w:rsid w:val="00D26E18"/>
    <w:rsid w:val="00D36363"/>
    <w:rsid w:val="00D522AD"/>
    <w:rsid w:val="00D551D1"/>
    <w:rsid w:val="00D80416"/>
    <w:rsid w:val="00D94E6F"/>
    <w:rsid w:val="00DB7067"/>
    <w:rsid w:val="00DC16A0"/>
    <w:rsid w:val="00DC728A"/>
    <w:rsid w:val="00DD6F6B"/>
    <w:rsid w:val="00E373C2"/>
    <w:rsid w:val="00E43D1D"/>
    <w:rsid w:val="00E452D4"/>
    <w:rsid w:val="00E65A9D"/>
    <w:rsid w:val="00E65BEF"/>
    <w:rsid w:val="00E7106F"/>
    <w:rsid w:val="00EB0AFA"/>
    <w:rsid w:val="00EB13B7"/>
    <w:rsid w:val="00EB7ED7"/>
    <w:rsid w:val="00ED185D"/>
    <w:rsid w:val="00ED263F"/>
    <w:rsid w:val="00ED28D3"/>
    <w:rsid w:val="00ED31F7"/>
    <w:rsid w:val="00ED4015"/>
    <w:rsid w:val="00ED7D6B"/>
    <w:rsid w:val="00EE6E5C"/>
    <w:rsid w:val="00EF0EB0"/>
    <w:rsid w:val="00F0186B"/>
    <w:rsid w:val="00F06DAD"/>
    <w:rsid w:val="00F15D95"/>
    <w:rsid w:val="00F30AB6"/>
    <w:rsid w:val="00F47131"/>
    <w:rsid w:val="00F61FD2"/>
    <w:rsid w:val="00F63C9B"/>
    <w:rsid w:val="00F928EB"/>
    <w:rsid w:val="00F96DA6"/>
    <w:rsid w:val="00FA2EBA"/>
    <w:rsid w:val="00FA71E0"/>
    <w:rsid w:val="00FB6273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4DA1316F-796D-4620-8466-4E485F7A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8</cp:revision>
  <cp:lastPrinted>2016-11-28T11:29:00Z</cp:lastPrinted>
  <dcterms:created xsi:type="dcterms:W3CDTF">2024-11-12T11:31:00Z</dcterms:created>
  <dcterms:modified xsi:type="dcterms:W3CDTF">2024-11-13T12:09:00Z</dcterms:modified>
</cp:coreProperties>
</file>